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EB" w:rsidRPr="005C5A09" w:rsidRDefault="00335EF0" w:rsidP="005C5A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5A09">
        <w:rPr>
          <w:rFonts w:ascii="Times New Roman" w:hAnsi="Times New Roman" w:cs="Times New Roman"/>
          <w:sz w:val="36"/>
          <w:szCs w:val="36"/>
        </w:rPr>
        <w:t>Long Term Ecological Research: Advancing Ecological Theory</w:t>
      </w:r>
      <w:r w:rsidR="00EC45D4" w:rsidRPr="005C5A0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5A09" w:rsidRPr="005C5A09" w:rsidRDefault="005C5A09" w:rsidP="005C5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88B" w:rsidRPr="005C5A09" w:rsidRDefault="00ED479B" w:rsidP="005C5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A09">
        <w:rPr>
          <w:rFonts w:ascii="Times New Roman" w:hAnsi="Times New Roman" w:cs="Times New Roman"/>
          <w:sz w:val="24"/>
          <w:szCs w:val="24"/>
        </w:rPr>
        <w:t xml:space="preserve">Syllabus for fall semester of </w:t>
      </w:r>
      <w:r w:rsidR="0025188B" w:rsidRPr="005C5A09">
        <w:rPr>
          <w:rFonts w:ascii="Times New Roman" w:hAnsi="Times New Roman" w:cs="Times New Roman"/>
          <w:sz w:val="24"/>
          <w:szCs w:val="24"/>
        </w:rPr>
        <w:t>201</w:t>
      </w:r>
      <w:r w:rsidR="00335EF0" w:rsidRPr="005C5A09">
        <w:rPr>
          <w:rFonts w:ascii="Times New Roman" w:hAnsi="Times New Roman" w:cs="Times New Roman"/>
          <w:sz w:val="24"/>
          <w:szCs w:val="24"/>
        </w:rPr>
        <w:t>6</w:t>
      </w:r>
    </w:p>
    <w:p w:rsidR="005C5A09" w:rsidRPr="005C5A09" w:rsidRDefault="005C5A09" w:rsidP="005C5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1C" w:rsidRPr="005C5A09" w:rsidRDefault="00ED479B" w:rsidP="005C5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A09">
        <w:rPr>
          <w:rFonts w:ascii="Times New Roman" w:hAnsi="Times New Roman" w:cs="Times New Roman"/>
          <w:sz w:val="24"/>
          <w:szCs w:val="24"/>
        </w:rPr>
        <w:t xml:space="preserve">Updated </w:t>
      </w:r>
      <w:r w:rsidR="00271C31" w:rsidRPr="005C5A09">
        <w:rPr>
          <w:rFonts w:ascii="Times New Roman" w:hAnsi="Times New Roman" w:cs="Times New Roman"/>
          <w:sz w:val="24"/>
          <w:szCs w:val="24"/>
        </w:rPr>
        <w:t>0</w:t>
      </w:r>
      <w:r w:rsidR="005C5A09" w:rsidRPr="005C5A09">
        <w:rPr>
          <w:rFonts w:ascii="Times New Roman" w:hAnsi="Times New Roman" w:cs="Times New Roman"/>
          <w:sz w:val="24"/>
          <w:szCs w:val="24"/>
        </w:rPr>
        <w:t>5</w:t>
      </w:r>
      <w:r w:rsidR="00271C31" w:rsidRPr="005C5A09">
        <w:rPr>
          <w:rFonts w:ascii="Times New Roman" w:hAnsi="Times New Roman" w:cs="Times New Roman"/>
          <w:sz w:val="24"/>
          <w:szCs w:val="24"/>
        </w:rPr>
        <w:t>/</w:t>
      </w:r>
      <w:r w:rsidR="003B707B">
        <w:rPr>
          <w:rFonts w:ascii="Times New Roman" w:hAnsi="Times New Roman" w:cs="Times New Roman"/>
          <w:sz w:val="24"/>
          <w:szCs w:val="24"/>
        </w:rPr>
        <w:t>31</w:t>
      </w:r>
      <w:r w:rsidR="00271C31" w:rsidRPr="005C5A09">
        <w:rPr>
          <w:rFonts w:ascii="Times New Roman" w:hAnsi="Times New Roman" w:cs="Times New Roman"/>
          <w:sz w:val="24"/>
          <w:szCs w:val="24"/>
        </w:rPr>
        <w:t>/2016</w:t>
      </w:r>
    </w:p>
    <w:p w:rsidR="005C5A09" w:rsidRPr="005C5A09" w:rsidRDefault="005C5A09" w:rsidP="005C5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79B" w:rsidRPr="005C5A09" w:rsidRDefault="00ED479B" w:rsidP="005C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09">
        <w:rPr>
          <w:rFonts w:ascii="Times New Roman" w:hAnsi="Times New Roman" w:cs="Times New Roman"/>
          <w:b/>
          <w:sz w:val="24"/>
          <w:szCs w:val="24"/>
        </w:rPr>
        <w:t xml:space="preserve">Time. </w:t>
      </w:r>
      <w:r w:rsidRPr="005C5A09">
        <w:rPr>
          <w:rFonts w:ascii="Times New Roman" w:hAnsi="Times New Roman" w:cs="Times New Roman"/>
          <w:sz w:val="24"/>
          <w:szCs w:val="24"/>
        </w:rPr>
        <w:t xml:space="preserve"> The class will be held on Friday 4-5</w:t>
      </w:r>
      <w:r w:rsidR="000479DF" w:rsidRPr="005C5A09">
        <w:rPr>
          <w:rFonts w:ascii="Times New Roman" w:hAnsi="Times New Roman" w:cs="Times New Roman"/>
          <w:sz w:val="24"/>
          <w:szCs w:val="24"/>
        </w:rPr>
        <w:t>:30</w:t>
      </w:r>
      <w:r w:rsidRPr="005C5A09">
        <w:rPr>
          <w:rFonts w:ascii="Times New Roman" w:hAnsi="Times New Roman" w:cs="Times New Roman"/>
          <w:sz w:val="24"/>
          <w:szCs w:val="24"/>
        </w:rPr>
        <w:t xml:space="preserve"> pm Eastern Time. </w:t>
      </w:r>
      <w:r w:rsidR="006D5ED1" w:rsidRPr="005C5A09">
        <w:rPr>
          <w:rFonts w:ascii="Times New Roman" w:hAnsi="Times New Roman" w:cs="Times New Roman"/>
          <w:sz w:val="24"/>
          <w:szCs w:val="24"/>
        </w:rPr>
        <w:t>The firs</w:t>
      </w:r>
      <w:r w:rsidR="00335EF0" w:rsidRPr="005C5A09">
        <w:rPr>
          <w:rFonts w:ascii="Times New Roman" w:hAnsi="Times New Roman" w:cs="Times New Roman"/>
          <w:sz w:val="24"/>
          <w:szCs w:val="24"/>
        </w:rPr>
        <w:t>t day of class will be August 26 and the last day December 2</w:t>
      </w:r>
      <w:r w:rsidR="006D5ED1" w:rsidRPr="005C5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A09" w:rsidRPr="005C5A09" w:rsidRDefault="005C5A09" w:rsidP="005C5A0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5A09" w:rsidRPr="005C5A09" w:rsidRDefault="00ED479B" w:rsidP="005C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09">
        <w:rPr>
          <w:rFonts w:ascii="Times New Roman" w:hAnsi="Times New Roman" w:cs="Times New Roman"/>
          <w:b/>
          <w:sz w:val="24"/>
          <w:szCs w:val="24"/>
        </w:rPr>
        <w:t>Contacts.</w:t>
      </w:r>
      <w:r w:rsidRPr="005C5A09">
        <w:rPr>
          <w:rFonts w:ascii="Times New Roman" w:hAnsi="Times New Roman" w:cs="Times New Roman"/>
          <w:sz w:val="24"/>
          <w:szCs w:val="24"/>
        </w:rPr>
        <w:t xml:space="preserve"> The course is being organized by </w:t>
      </w:r>
      <w:r w:rsidR="00335EF0" w:rsidRPr="005C5A09">
        <w:rPr>
          <w:rFonts w:ascii="Times New Roman" w:hAnsi="Times New Roman" w:cs="Times New Roman"/>
          <w:sz w:val="24"/>
          <w:szCs w:val="24"/>
        </w:rPr>
        <w:t>Evelyn Gaiser (</w:t>
      </w:r>
      <w:hyperlink r:id="rId8" w:history="1">
        <w:r w:rsidR="00335EF0" w:rsidRPr="005C5A09">
          <w:rPr>
            <w:rStyle w:val="Hyperlink"/>
            <w:rFonts w:ascii="Times New Roman" w:hAnsi="Times New Roman" w:cs="Times New Roman"/>
            <w:sz w:val="24"/>
            <w:szCs w:val="24"/>
          </w:rPr>
          <w:t>gaisere@fiu.edu</w:t>
        </w:r>
      </w:hyperlink>
      <w:r w:rsidR="00335EF0" w:rsidRPr="005C5A09">
        <w:rPr>
          <w:rFonts w:ascii="Times New Roman" w:hAnsi="Times New Roman" w:cs="Times New Roman"/>
          <w:sz w:val="24"/>
          <w:szCs w:val="24"/>
        </w:rPr>
        <w:t>) and John Kominoski</w:t>
      </w:r>
      <w:r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="00335EF0" w:rsidRPr="005C5A0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35EF0" w:rsidRPr="005C5A09">
          <w:rPr>
            <w:rStyle w:val="Hyperlink"/>
            <w:rFonts w:ascii="Times New Roman" w:hAnsi="Times New Roman" w:cs="Times New Roman"/>
            <w:sz w:val="24"/>
            <w:szCs w:val="24"/>
          </w:rPr>
          <w:t>jkominos@fiu.edu</w:t>
        </w:r>
      </w:hyperlink>
      <w:r w:rsidR="00335EF0" w:rsidRPr="005C5A09">
        <w:rPr>
          <w:rFonts w:ascii="Times New Roman" w:hAnsi="Times New Roman" w:cs="Times New Roman"/>
          <w:sz w:val="24"/>
          <w:szCs w:val="24"/>
        </w:rPr>
        <w:t xml:space="preserve">) </w:t>
      </w:r>
      <w:r w:rsidRPr="005C5A09">
        <w:rPr>
          <w:rFonts w:ascii="Times New Roman" w:hAnsi="Times New Roman" w:cs="Times New Roman"/>
          <w:sz w:val="24"/>
          <w:szCs w:val="24"/>
        </w:rPr>
        <w:t xml:space="preserve">at the </w:t>
      </w:r>
      <w:r w:rsidR="00335EF0" w:rsidRPr="005C5A09">
        <w:rPr>
          <w:rFonts w:ascii="Times New Roman" w:hAnsi="Times New Roman" w:cs="Times New Roman"/>
          <w:sz w:val="24"/>
          <w:szCs w:val="24"/>
        </w:rPr>
        <w:t>Florida International University</w:t>
      </w:r>
      <w:r w:rsidRPr="005C5A09">
        <w:rPr>
          <w:rFonts w:ascii="Times New Roman" w:hAnsi="Times New Roman" w:cs="Times New Roman"/>
          <w:sz w:val="24"/>
          <w:szCs w:val="24"/>
        </w:rPr>
        <w:t xml:space="preserve">. The course is being offered for credit at the </w:t>
      </w:r>
      <w:r w:rsidR="00335EF0" w:rsidRPr="005C5A09">
        <w:rPr>
          <w:rFonts w:ascii="Times New Roman" w:hAnsi="Times New Roman" w:cs="Times New Roman"/>
          <w:sz w:val="24"/>
          <w:szCs w:val="24"/>
        </w:rPr>
        <w:t>Florida International University</w:t>
      </w:r>
      <w:r w:rsidRPr="005C5A09">
        <w:rPr>
          <w:rFonts w:ascii="Times New Roman" w:hAnsi="Times New Roman" w:cs="Times New Roman"/>
          <w:sz w:val="24"/>
          <w:szCs w:val="24"/>
        </w:rPr>
        <w:t xml:space="preserve"> and at the following additional institutions. Enrolling in these courses may involve additional course work beyond the weekly internet lecture.</w:t>
      </w:r>
      <w:r w:rsidR="006D5ED1" w:rsidRPr="005C5A09">
        <w:rPr>
          <w:rFonts w:ascii="Times New Roman" w:hAnsi="Times New Roman" w:cs="Times New Roman"/>
          <w:sz w:val="24"/>
          <w:szCs w:val="24"/>
        </w:rPr>
        <w:t xml:space="preserve"> See the bottom of the syllabus for instructions about logging in and taking the course for credit.</w:t>
      </w:r>
    </w:p>
    <w:p w:rsidR="005C5A09" w:rsidRPr="005C5A09" w:rsidRDefault="005C5A09" w:rsidP="005C5A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9B" w:rsidRPr="005C5A09" w:rsidRDefault="00ED479B" w:rsidP="005C5A09">
      <w:pPr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A09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Institution </w:t>
      </w:r>
      <w:r w:rsidRPr="005C5A09">
        <w:rPr>
          <w:rFonts w:ascii="Times New Roman" w:hAnsi="Times New Roman" w:cs="Times New Roman"/>
          <w:b/>
          <w:sz w:val="24"/>
          <w:szCs w:val="24"/>
          <w:u w:val="single"/>
        </w:rPr>
        <w:tab/>
        <w:t>Course number</w:t>
      </w:r>
      <w:r w:rsidR="00361411">
        <w:rPr>
          <w:rFonts w:ascii="Times New Roman" w:hAnsi="Times New Roman" w:cs="Times New Roman"/>
          <w:b/>
          <w:sz w:val="24"/>
          <w:szCs w:val="24"/>
          <w:u w:val="single"/>
        </w:rPr>
        <w:tab/>
        <w:t>I</w:t>
      </w:r>
      <w:r w:rsidRPr="005C5A09">
        <w:rPr>
          <w:rFonts w:ascii="Times New Roman" w:hAnsi="Times New Roman" w:cs="Times New Roman"/>
          <w:b/>
          <w:sz w:val="24"/>
          <w:szCs w:val="24"/>
          <w:u w:val="single"/>
        </w:rPr>
        <w:t>nstructors</w:t>
      </w:r>
      <w:r w:rsidR="00361411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Pr="005C5A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2BA5" w:rsidRDefault="00ED479B" w:rsidP="005C5A09">
      <w:pPr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09">
        <w:rPr>
          <w:rFonts w:ascii="Times New Roman" w:hAnsi="Times New Roman" w:cs="Times New Roman"/>
          <w:sz w:val="24"/>
          <w:szCs w:val="24"/>
        </w:rPr>
        <w:t>F</w:t>
      </w:r>
      <w:r w:rsidR="00361411">
        <w:rPr>
          <w:rFonts w:ascii="Times New Roman" w:hAnsi="Times New Roman" w:cs="Times New Roman"/>
          <w:sz w:val="24"/>
          <w:szCs w:val="24"/>
        </w:rPr>
        <w:t>lorida International University</w:t>
      </w:r>
      <w:r w:rsidR="00361411">
        <w:rPr>
          <w:rFonts w:ascii="Times New Roman" w:hAnsi="Times New Roman" w:cs="Times New Roman"/>
          <w:sz w:val="24"/>
          <w:szCs w:val="24"/>
        </w:rPr>
        <w:tab/>
      </w:r>
      <w:r w:rsidR="002F12C5" w:rsidRPr="005C5A09">
        <w:rPr>
          <w:rFonts w:ascii="Times New Roman" w:hAnsi="Times New Roman" w:cs="Times New Roman"/>
          <w:sz w:val="24"/>
          <w:szCs w:val="24"/>
        </w:rPr>
        <w:t>BSC 6926</w:t>
      </w:r>
      <w:r w:rsidR="00361411">
        <w:rPr>
          <w:rFonts w:ascii="Times New Roman" w:hAnsi="Times New Roman" w:cs="Times New Roman"/>
          <w:sz w:val="24"/>
          <w:szCs w:val="24"/>
        </w:rPr>
        <w:tab/>
      </w:r>
      <w:r w:rsidRPr="005C5A09">
        <w:rPr>
          <w:rFonts w:ascii="Times New Roman" w:hAnsi="Times New Roman" w:cs="Times New Roman"/>
          <w:sz w:val="24"/>
          <w:szCs w:val="24"/>
        </w:rPr>
        <w:t>Evelyn Gaiser</w:t>
      </w:r>
      <w:r w:rsidR="00335EF0" w:rsidRPr="005C5A09">
        <w:rPr>
          <w:rFonts w:ascii="Times New Roman" w:hAnsi="Times New Roman" w:cs="Times New Roman"/>
          <w:sz w:val="24"/>
          <w:szCs w:val="24"/>
        </w:rPr>
        <w:t>, John Kominoski</w:t>
      </w:r>
      <w:r w:rsidRPr="005C5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11" w:rsidRPr="00361411" w:rsidRDefault="00361411" w:rsidP="005C5A09">
      <w:pPr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61411">
        <w:rPr>
          <w:rFonts w:ascii="Times New Roman" w:hAnsi="Times New Roman" w:cs="Times New Roman"/>
          <w:i/>
          <w:color w:val="FF0000"/>
          <w:sz w:val="24"/>
          <w:szCs w:val="24"/>
        </w:rPr>
        <w:t>Please add your institution, course numbers and instructors here</w:t>
      </w:r>
    </w:p>
    <w:p w:rsidR="00361411" w:rsidRPr="005C5A09" w:rsidRDefault="00361411" w:rsidP="005C5A09">
      <w:pPr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9B" w:rsidRPr="00361411" w:rsidRDefault="00ED479B" w:rsidP="005C5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A09">
        <w:rPr>
          <w:rFonts w:ascii="Times New Roman" w:hAnsi="Times New Roman" w:cs="Times New Roman"/>
          <w:b/>
          <w:sz w:val="24"/>
          <w:szCs w:val="24"/>
        </w:rPr>
        <w:t>Course content</w:t>
      </w:r>
      <w:r w:rsidR="00361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>As the Long Term Ecological Research (LTER) Network enters into its 35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 xml:space="preserve"> year, the opportunity for long-term data to address critical questions that advance general ecological theory and understanding</w:t>
      </w:r>
      <w:r w:rsidR="003B707B">
        <w:rPr>
          <w:rFonts w:ascii="Times New Roman" w:eastAsia="Times New Roman" w:hAnsi="Times New Roman" w:cs="Times New Roman"/>
          <w:sz w:val="24"/>
          <w:szCs w:val="24"/>
        </w:rPr>
        <w:t xml:space="preserve"> has never been more informed. 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 xml:space="preserve">Course objectives are to identify important, general ecological questions that a) derive from key theories, b) are motivated by the analysis of long-term data, and c) require additional, long-term </w:t>
      </w:r>
      <w:r w:rsidR="003B707B">
        <w:rPr>
          <w:rFonts w:ascii="Times New Roman" w:eastAsia="Times New Roman" w:hAnsi="Times New Roman" w:cs="Times New Roman"/>
          <w:sz w:val="24"/>
          <w:szCs w:val="24"/>
        </w:rPr>
        <w:t xml:space="preserve">data collection to be answered by hearing from key ecologists who have been informing ecological theory through their long term research. 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>We will</w:t>
      </w:r>
      <w:r w:rsidR="006906D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 xml:space="preserve"> 1) discuss the </w:t>
      </w:r>
      <w:r w:rsidR="009859FA">
        <w:rPr>
          <w:rFonts w:ascii="Times New Roman" w:eastAsia="Times New Roman" w:hAnsi="Times New Roman" w:cs="Times New Roman"/>
          <w:sz w:val="24"/>
          <w:szCs w:val="24"/>
        </w:rPr>
        <w:t xml:space="preserve">importance 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>of long</w:t>
      </w:r>
      <w:r w:rsidR="0098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 xml:space="preserve">term </w:t>
      </w:r>
      <w:r w:rsidR="009859FA">
        <w:rPr>
          <w:rFonts w:ascii="Times New Roman" w:eastAsia="Times New Roman" w:hAnsi="Times New Roman" w:cs="Times New Roman"/>
          <w:sz w:val="24"/>
          <w:szCs w:val="24"/>
        </w:rPr>
        <w:t>investigations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 xml:space="preserve"> for enhancing forecasts of future ecological patterns, </w:t>
      </w:r>
      <w:r w:rsidR="009859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>) discuss the essential components of a successful integrated framework for long</w:t>
      </w:r>
      <w:r w:rsidR="0098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 xml:space="preserve">term core datasets, and </w:t>
      </w:r>
      <w:r w:rsidR="009859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>) outline important general ecological questions and theories that are only tenable through continued long-term data</w:t>
      </w:r>
      <w:r w:rsidR="009859FA">
        <w:rPr>
          <w:rFonts w:ascii="Times New Roman" w:eastAsia="Times New Roman" w:hAnsi="Times New Roman" w:cs="Times New Roman"/>
          <w:sz w:val="24"/>
          <w:szCs w:val="24"/>
        </w:rPr>
        <w:t xml:space="preserve"> collection and analysis</w:t>
      </w:r>
      <w:r w:rsidR="00335EF0" w:rsidRPr="005C5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A09" w:rsidRPr="005C5A09" w:rsidRDefault="005C5A09" w:rsidP="005C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411" w:rsidRDefault="003B707B" w:rsidP="00361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course website:</w:t>
      </w:r>
      <w:r w:rsidRPr="003B70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5A09">
        <w:rPr>
          <w:rFonts w:ascii="Times New Roman" w:hAnsi="Times New Roman" w:cs="Times New Roman"/>
          <w:color w:val="FF0000"/>
          <w:sz w:val="24"/>
          <w:szCs w:val="24"/>
        </w:rPr>
        <w:t>URL</w:t>
      </w:r>
    </w:p>
    <w:p w:rsidR="003B707B" w:rsidRPr="00361411" w:rsidRDefault="003B707B" w:rsidP="00361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9C5" w:rsidRPr="005C5A09" w:rsidRDefault="00D129C5" w:rsidP="00361411">
      <w:pPr>
        <w:rPr>
          <w:rFonts w:ascii="Times New Roman" w:hAnsi="Times New Roman" w:cs="Times New Roman"/>
          <w:b/>
          <w:sz w:val="24"/>
          <w:szCs w:val="24"/>
        </w:rPr>
      </w:pPr>
      <w:r w:rsidRPr="005C5A09">
        <w:rPr>
          <w:rFonts w:ascii="Times New Roman" w:hAnsi="Times New Roman" w:cs="Times New Roman"/>
          <w:b/>
          <w:sz w:val="24"/>
          <w:szCs w:val="24"/>
        </w:rPr>
        <w:t>SCHEDULE AND READINGS</w:t>
      </w:r>
    </w:p>
    <w:p w:rsidR="00C1597C" w:rsidRDefault="00AF2BA5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A09">
        <w:rPr>
          <w:rFonts w:ascii="Times New Roman" w:hAnsi="Times New Roman" w:cs="Times New Roman"/>
          <w:b/>
          <w:sz w:val="24"/>
          <w:szCs w:val="24"/>
          <w:u w:val="single"/>
        </w:rPr>
        <w:t>(August 26, Sept 2, 9, 16, 23, 30, Oct 7, 14, 21, 28)</w:t>
      </w:r>
    </w:p>
    <w:p w:rsidR="00361411" w:rsidRPr="005C5A09" w:rsidRDefault="00361411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266" w:rsidRDefault="00B26266" w:rsidP="005C5A09">
      <w:pPr>
        <w:tabs>
          <w:tab w:val="left" w:pos="1800"/>
        </w:tabs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5C5A09">
        <w:rPr>
          <w:rFonts w:ascii="Times New Roman" w:hAnsi="Times New Roman" w:cs="Times New Roman"/>
          <w:i/>
          <w:sz w:val="24"/>
          <w:szCs w:val="24"/>
        </w:rPr>
        <w:t>Invited Speakers/Discussion Leaders:</w:t>
      </w:r>
    </w:p>
    <w:p w:rsidR="00361411" w:rsidRPr="005C5A09" w:rsidRDefault="00361411" w:rsidP="005C5A09">
      <w:pPr>
        <w:tabs>
          <w:tab w:val="left" w:pos="1800"/>
        </w:tabs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3B707B" w:rsidRPr="007669B6" w:rsidRDefault="003B707B" w:rsidP="003B707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7B">
        <w:rPr>
          <w:rFonts w:ascii="Times New Roman" w:hAnsi="Times New Roman" w:cs="Times New Roman"/>
          <w:b/>
          <w:sz w:val="24"/>
          <w:szCs w:val="24"/>
        </w:rPr>
        <w:t>Aug 26: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A09">
        <w:rPr>
          <w:rFonts w:ascii="Times New Roman" w:hAnsi="Times New Roman" w:cs="Times New Roman"/>
          <w:i/>
          <w:sz w:val="24"/>
          <w:szCs w:val="24"/>
        </w:rPr>
        <w:t>Ecological Stoichiometric Theory</w:t>
      </w:r>
      <w:r w:rsidRPr="005C5A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Bob Sterner</w:t>
      </w:r>
      <w:r w:rsidRPr="005C5A09">
        <w:rPr>
          <w:rFonts w:ascii="Times New Roman" w:hAnsi="Times New Roman" w:cs="Times New Roman"/>
          <w:b/>
          <w:sz w:val="24"/>
          <w:szCs w:val="24"/>
        </w:rPr>
        <w:t>,</w:t>
      </w:r>
      <w:r w:rsidRPr="005C5A09">
        <w:rPr>
          <w:rFonts w:ascii="Times New Roman" w:hAnsi="Times New Roman" w:cs="Times New Roman"/>
          <w:sz w:val="24"/>
          <w:szCs w:val="24"/>
        </w:rPr>
        <w:t xml:space="preserve"> Professor and Director, Large Lakes Observatory, University of Minnesota, Duluth.</w:t>
      </w:r>
    </w:p>
    <w:p w:rsidR="003B707B" w:rsidRDefault="003B707B" w:rsidP="003B707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599A" w:rsidRPr="005C5A09" w:rsidRDefault="00961EF2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 2</w:t>
      </w:r>
      <w:r w:rsidR="00D129C5" w:rsidRPr="005C5A09">
        <w:rPr>
          <w:rFonts w:ascii="Times New Roman" w:hAnsi="Times New Roman" w:cs="Times New Roman"/>
          <w:sz w:val="24"/>
          <w:szCs w:val="24"/>
        </w:rPr>
        <w:t>:</w:t>
      </w:r>
      <w:r w:rsidR="00CD5BF8"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="006E3F69" w:rsidRPr="005C5A09">
        <w:rPr>
          <w:rFonts w:ascii="Times New Roman" w:hAnsi="Times New Roman" w:cs="Times New Roman"/>
          <w:i/>
          <w:sz w:val="24"/>
          <w:szCs w:val="24"/>
        </w:rPr>
        <w:t xml:space="preserve">Big </w:t>
      </w:r>
      <w:r w:rsidR="00377064" w:rsidRPr="005C5A09">
        <w:rPr>
          <w:rFonts w:ascii="Times New Roman" w:hAnsi="Times New Roman" w:cs="Times New Roman"/>
          <w:i/>
          <w:sz w:val="24"/>
          <w:szCs w:val="24"/>
        </w:rPr>
        <w:t>Ecology</w:t>
      </w:r>
      <w:r w:rsidR="006E3F69" w:rsidRPr="005C5A09">
        <w:rPr>
          <w:rFonts w:ascii="Times New Roman" w:hAnsi="Times New Roman" w:cs="Times New Roman"/>
          <w:i/>
          <w:sz w:val="24"/>
          <w:szCs w:val="24"/>
        </w:rPr>
        <w:t xml:space="preserve"> &amp; LTER</w:t>
      </w:r>
      <w:r w:rsidR="006E3F69" w:rsidRPr="005C5A09">
        <w:rPr>
          <w:rFonts w:ascii="Times New Roman" w:hAnsi="Times New Roman" w:cs="Times New Roman"/>
          <w:sz w:val="24"/>
          <w:szCs w:val="24"/>
        </w:rPr>
        <w:t xml:space="preserve">. </w:t>
      </w:r>
      <w:r w:rsidR="006E3F69" w:rsidRPr="005C5A09">
        <w:rPr>
          <w:rFonts w:ascii="Times New Roman" w:hAnsi="Times New Roman" w:cs="Times New Roman"/>
          <w:b/>
          <w:sz w:val="24"/>
          <w:szCs w:val="24"/>
        </w:rPr>
        <w:t>Dave Coleman</w:t>
      </w:r>
      <w:r w:rsidR="006E3F69" w:rsidRPr="005C5A09">
        <w:rPr>
          <w:rFonts w:ascii="Times New Roman" w:hAnsi="Times New Roman" w:cs="Times New Roman"/>
          <w:sz w:val="24"/>
          <w:szCs w:val="24"/>
        </w:rPr>
        <w:t xml:space="preserve">, Professor Emeritus, </w:t>
      </w:r>
      <w:proofErr w:type="spellStart"/>
      <w:r w:rsidR="00361411">
        <w:rPr>
          <w:rFonts w:ascii="Times New Roman" w:hAnsi="Times New Roman" w:cs="Times New Roman"/>
          <w:sz w:val="24"/>
          <w:szCs w:val="24"/>
        </w:rPr>
        <w:t>Odum</w:t>
      </w:r>
      <w:proofErr w:type="spellEnd"/>
      <w:r w:rsidR="00361411">
        <w:rPr>
          <w:rFonts w:ascii="Times New Roman" w:hAnsi="Times New Roman" w:cs="Times New Roman"/>
          <w:sz w:val="24"/>
          <w:szCs w:val="24"/>
        </w:rPr>
        <w:t xml:space="preserve"> School of Ecology, </w:t>
      </w:r>
      <w:r w:rsidR="006E3F69" w:rsidRPr="005C5A09">
        <w:rPr>
          <w:rFonts w:ascii="Times New Roman" w:hAnsi="Times New Roman" w:cs="Times New Roman"/>
          <w:sz w:val="24"/>
          <w:szCs w:val="24"/>
        </w:rPr>
        <w:t>University of Georgia</w:t>
      </w:r>
    </w:p>
    <w:p w:rsidR="00361411" w:rsidRDefault="00361411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599A" w:rsidRDefault="00961EF2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EF2">
        <w:rPr>
          <w:rFonts w:ascii="Times New Roman" w:hAnsi="Times New Roman" w:cs="Times New Roman"/>
          <w:b/>
          <w:sz w:val="24"/>
          <w:szCs w:val="24"/>
        </w:rPr>
        <w:lastRenderedPageBreak/>
        <w:t>Sept 9: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F69" w:rsidRPr="005C5A09">
        <w:rPr>
          <w:rFonts w:ascii="Times New Roman" w:hAnsi="Times New Roman" w:cs="Times New Roman"/>
          <w:i/>
          <w:sz w:val="24"/>
          <w:szCs w:val="24"/>
        </w:rPr>
        <w:t>Metabolic Theory</w:t>
      </w:r>
      <w:r w:rsidR="00B77D1A" w:rsidRPr="005C5A09">
        <w:rPr>
          <w:rFonts w:ascii="Times New Roman" w:hAnsi="Times New Roman" w:cs="Times New Roman"/>
          <w:sz w:val="24"/>
          <w:szCs w:val="24"/>
        </w:rPr>
        <w:t>.</w:t>
      </w:r>
      <w:r w:rsidR="006E3F69"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="006E3F69" w:rsidRPr="005C5A09">
        <w:rPr>
          <w:rFonts w:ascii="Times New Roman" w:hAnsi="Times New Roman" w:cs="Times New Roman"/>
          <w:b/>
          <w:sz w:val="24"/>
          <w:szCs w:val="24"/>
        </w:rPr>
        <w:t>Jim Brown,</w:t>
      </w:r>
      <w:r w:rsidR="00791FA8" w:rsidRPr="005C5A09">
        <w:rPr>
          <w:rFonts w:ascii="Times New Roman" w:hAnsi="Times New Roman" w:cs="Times New Roman"/>
          <w:sz w:val="24"/>
          <w:szCs w:val="24"/>
        </w:rPr>
        <w:t xml:space="preserve"> Distinguished Professor, Department of Biology,</w:t>
      </w:r>
      <w:r w:rsidR="006E3F69" w:rsidRPr="005C5A09">
        <w:rPr>
          <w:rFonts w:ascii="Times New Roman" w:hAnsi="Times New Roman" w:cs="Times New Roman"/>
          <w:sz w:val="24"/>
          <w:szCs w:val="24"/>
        </w:rPr>
        <w:t xml:space="preserve"> University of New Mexico</w:t>
      </w:r>
    </w:p>
    <w:p w:rsidR="00361411" w:rsidRPr="005C5A09" w:rsidRDefault="00361411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52" w:rsidRPr="005C5A09" w:rsidRDefault="003B707B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7B">
        <w:rPr>
          <w:rFonts w:ascii="Times New Roman" w:hAnsi="Times New Roman" w:cs="Times New Roman"/>
          <w:b/>
          <w:sz w:val="24"/>
          <w:szCs w:val="24"/>
        </w:rPr>
        <w:t>Sept 16</w:t>
      </w:r>
      <w:r w:rsidR="007669B6" w:rsidRPr="003B707B">
        <w:rPr>
          <w:rFonts w:ascii="Times New Roman" w:hAnsi="Times New Roman" w:cs="Times New Roman"/>
          <w:b/>
          <w:sz w:val="24"/>
          <w:szCs w:val="24"/>
        </w:rPr>
        <w:t>:</w:t>
      </w:r>
      <w:r w:rsidR="007669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59E" w:rsidRPr="005C5A09">
        <w:rPr>
          <w:rFonts w:ascii="Times New Roman" w:hAnsi="Times New Roman" w:cs="Times New Roman"/>
          <w:i/>
          <w:sz w:val="24"/>
          <w:szCs w:val="24"/>
        </w:rPr>
        <w:t>Resource Ratio</w:t>
      </w:r>
      <w:r w:rsidR="006E3F69" w:rsidRPr="005C5A09">
        <w:rPr>
          <w:rFonts w:ascii="Times New Roman" w:hAnsi="Times New Roman" w:cs="Times New Roman"/>
          <w:i/>
          <w:sz w:val="24"/>
          <w:szCs w:val="24"/>
        </w:rPr>
        <w:t xml:space="preserve"> Theory</w:t>
      </w:r>
      <w:r w:rsidR="006E3F69" w:rsidRPr="005C5A09">
        <w:rPr>
          <w:rFonts w:ascii="Times New Roman" w:hAnsi="Times New Roman" w:cs="Times New Roman"/>
          <w:sz w:val="24"/>
          <w:szCs w:val="24"/>
        </w:rPr>
        <w:t xml:space="preserve">. </w:t>
      </w:r>
      <w:r w:rsidR="006E3F69" w:rsidRPr="005C5A09">
        <w:rPr>
          <w:rFonts w:ascii="Times New Roman" w:hAnsi="Times New Roman" w:cs="Times New Roman"/>
          <w:b/>
          <w:sz w:val="24"/>
          <w:szCs w:val="24"/>
        </w:rPr>
        <w:t>Eric Seabloom</w:t>
      </w:r>
      <w:r w:rsidR="006E3F69" w:rsidRPr="005C5A09">
        <w:rPr>
          <w:rFonts w:ascii="Times New Roman" w:hAnsi="Times New Roman" w:cs="Times New Roman"/>
          <w:sz w:val="24"/>
          <w:szCs w:val="24"/>
        </w:rPr>
        <w:t xml:space="preserve">, </w:t>
      </w:r>
      <w:r w:rsidR="00457C8E" w:rsidRPr="005C5A09">
        <w:rPr>
          <w:rFonts w:ascii="Times New Roman" w:hAnsi="Times New Roman" w:cs="Times New Roman"/>
          <w:sz w:val="24"/>
          <w:szCs w:val="24"/>
        </w:rPr>
        <w:t xml:space="preserve">Associate Professor, Dept. Ecology, Evolution and Behavior, </w:t>
      </w:r>
      <w:r w:rsidR="006E3F69" w:rsidRPr="005C5A09">
        <w:rPr>
          <w:rFonts w:ascii="Times New Roman" w:hAnsi="Times New Roman" w:cs="Times New Roman"/>
          <w:sz w:val="24"/>
          <w:szCs w:val="24"/>
        </w:rPr>
        <w:t>University of Minnesota</w:t>
      </w:r>
    </w:p>
    <w:p w:rsidR="00361411" w:rsidRDefault="00361411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2F76" w:rsidRPr="005C5A09" w:rsidRDefault="00032F76" w:rsidP="00032F7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 23</w:t>
      </w:r>
      <w:r w:rsidRPr="00373BA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1411">
        <w:rPr>
          <w:rFonts w:ascii="Times New Roman" w:hAnsi="Times New Roman" w:cs="Times New Roman"/>
          <w:i/>
          <w:sz w:val="24"/>
          <w:szCs w:val="24"/>
        </w:rPr>
        <w:t>Disturbance Ecology.</w:t>
      </w:r>
      <w:r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Pr="00361411">
        <w:rPr>
          <w:rFonts w:ascii="Times New Roman" w:hAnsi="Times New Roman" w:cs="Times New Roman"/>
          <w:b/>
          <w:sz w:val="24"/>
          <w:szCs w:val="24"/>
        </w:rPr>
        <w:t>Jess Zimmerman</w:t>
      </w:r>
      <w:r w:rsidRPr="005C5A09">
        <w:rPr>
          <w:rFonts w:ascii="Times New Roman" w:hAnsi="Times New Roman" w:cs="Times New Roman"/>
          <w:sz w:val="24"/>
          <w:szCs w:val="24"/>
        </w:rPr>
        <w:t>, Professor, Institute for Tropical Ecosystem Studies, University of Puerto Rico</w:t>
      </w:r>
    </w:p>
    <w:p w:rsidR="00032F76" w:rsidRDefault="00032F76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D0D" w:rsidRDefault="005D39BC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9B6">
        <w:rPr>
          <w:rFonts w:ascii="Times New Roman" w:hAnsi="Times New Roman" w:cs="Times New Roman"/>
          <w:b/>
          <w:sz w:val="24"/>
          <w:szCs w:val="24"/>
        </w:rPr>
        <w:t>Sept. 30: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59E" w:rsidRPr="005C5A09">
        <w:rPr>
          <w:rFonts w:ascii="Times New Roman" w:hAnsi="Times New Roman" w:cs="Times New Roman"/>
          <w:i/>
          <w:sz w:val="24"/>
          <w:szCs w:val="24"/>
        </w:rPr>
        <w:t>Biodiversity-Ecosystem Functioning Theory</w:t>
      </w:r>
      <w:r w:rsidR="005C5A09" w:rsidRPr="005C5A09">
        <w:rPr>
          <w:rFonts w:ascii="Times New Roman" w:hAnsi="Times New Roman" w:cs="Times New Roman"/>
          <w:sz w:val="24"/>
          <w:szCs w:val="24"/>
        </w:rPr>
        <w:t>.</w:t>
      </w:r>
      <w:r w:rsidR="008E7D0D"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="0018459E" w:rsidRPr="005C5A09">
        <w:rPr>
          <w:rFonts w:ascii="Times New Roman" w:hAnsi="Times New Roman" w:cs="Times New Roman"/>
          <w:b/>
          <w:sz w:val="24"/>
          <w:szCs w:val="24"/>
        </w:rPr>
        <w:t>David Hooper</w:t>
      </w:r>
      <w:r w:rsidR="008E7D0D" w:rsidRPr="005C5A09">
        <w:rPr>
          <w:rFonts w:ascii="Times New Roman" w:hAnsi="Times New Roman" w:cs="Times New Roman"/>
          <w:sz w:val="24"/>
          <w:szCs w:val="24"/>
        </w:rPr>
        <w:t xml:space="preserve">, </w:t>
      </w:r>
      <w:r w:rsidR="005C5A09" w:rsidRPr="005C5A09">
        <w:rPr>
          <w:rFonts w:ascii="Times New Roman" w:hAnsi="Times New Roman" w:cs="Times New Roman"/>
          <w:sz w:val="24"/>
          <w:szCs w:val="24"/>
        </w:rPr>
        <w:t xml:space="preserve">Professor, Department of Biology, </w:t>
      </w:r>
      <w:r w:rsidR="0018459E" w:rsidRPr="005C5A09">
        <w:rPr>
          <w:rFonts w:ascii="Times New Roman" w:hAnsi="Times New Roman" w:cs="Times New Roman"/>
          <w:sz w:val="24"/>
          <w:szCs w:val="24"/>
        </w:rPr>
        <w:t>Western Washington University</w:t>
      </w:r>
    </w:p>
    <w:p w:rsidR="00373BAD" w:rsidRDefault="00373BAD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9B6" w:rsidRPr="009D7F9C" w:rsidRDefault="007669B6" w:rsidP="007669B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9B6">
        <w:rPr>
          <w:rFonts w:ascii="Times New Roman" w:hAnsi="Times New Roman" w:cs="Times New Roman"/>
          <w:b/>
          <w:sz w:val="24"/>
          <w:szCs w:val="24"/>
        </w:rPr>
        <w:t>Oct 7: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A09">
        <w:rPr>
          <w:rFonts w:ascii="Times New Roman" w:hAnsi="Times New Roman" w:cs="Times New Roman"/>
          <w:i/>
          <w:sz w:val="24"/>
          <w:szCs w:val="24"/>
        </w:rPr>
        <w:t xml:space="preserve">Integrating </w:t>
      </w:r>
      <w:r>
        <w:rPr>
          <w:rFonts w:ascii="Times New Roman" w:hAnsi="Times New Roman" w:cs="Times New Roman"/>
          <w:i/>
          <w:sz w:val="24"/>
          <w:szCs w:val="24"/>
        </w:rPr>
        <w:t xml:space="preserve">Ecological and Evolutionary Theory. </w:t>
      </w:r>
      <w:r>
        <w:rPr>
          <w:rFonts w:ascii="Times New Roman" w:hAnsi="Times New Roman" w:cs="Times New Roman"/>
          <w:b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Yvon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-Durocher</w:t>
      </w:r>
      <w:r w:rsidRPr="005C5A09">
        <w:rPr>
          <w:rFonts w:ascii="Times New Roman" w:hAnsi="Times New Roman" w:cs="Times New Roman"/>
          <w:b/>
          <w:sz w:val="24"/>
          <w:szCs w:val="24"/>
        </w:rPr>
        <w:t>,</w:t>
      </w:r>
      <w:r w:rsidRPr="005C5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Senior Lecturer in Natural Environment, University of Exeter</w:t>
      </w:r>
    </w:p>
    <w:p w:rsidR="007669B6" w:rsidRDefault="007669B6" w:rsidP="00E62E9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E9B" w:rsidRPr="005C5A09" w:rsidRDefault="00E62E9B" w:rsidP="00E62E9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9B">
        <w:rPr>
          <w:rFonts w:ascii="Times New Roman" w:hAnsi="Times New Roman" w:cs="Times New Roman"/>
          <w:b/>
          <w:sz w:val="24"/>
          <w:szCs w:val="24"/>
        </w:rPr>
        <w:t>Oct 14:</w:t>
      </w:r>
      <w:r>
        <w:rPr>
          <w:rFonts w:ascii="Times New Roman" w:hAnsi="Times New Roman" w:cs="Times New Roman"/>
          <w:i/>
          <w:sz w:val="24"/>
          <w:szCs w:val="24"/>
        </w:rPr>
        <w:t xml:space="preserve"> Evolutionary</w:t>
      </w:r>
      <w:r w:rsidRPr="00361411">
        <w:rPr>
          <w:rFonts w:ascii="Times New Roman" w:hAnsi="Times New Roman" w:cs="Times New Roman"/>
          <w:i/>
          <w:sz w:val="24"/>
          <w:szCs w:val="24"/>
        </w:rPr>
        <w:t xml:space="preserve"> Ecology</w:t>
      </w:r>
      <w:r w:rsidRPr="005C5A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Reznik</w:t>
      </w:r>
      <w:proofErr w:type="spellEnd"/>
      <w:r w:rsidRPr="004A445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Professor of Biology, University of California, Riverside.</w:t>
      </w:r>
    </w:p>
    <w:p w:rsidR="00E62E9B" w:rsidRDefault="00E62E9B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F9C" w:rsidRPr="00361411" w:rsidRDefault="009D7F9C" w:rsidP="009D7F9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2BF5">
        <w:rPr>
          <w:rFonts w:ascii="Times New Roman" w:hAnsi="Times New Roman" w:cs="Times New Roman"/>
          <w:b/>
          <w:sz w:val="24"/>
          <w:szCs w:val="24"/>
        </w:rPr>
        <w:t>Oct 21: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61411">
        <w:rPr>
          <w:rFonts w:ascii="Times New Roman" w:hAnsi="Times New Roman" w:cs="Times New Roman"/>
          <w:i/>
          <w:sz w:val="24"/>
          <w:szCs w:val="24"/>
        </w:rPr>
        <w:t>Niche &amp; Neutral Theories of Ecology</w:t>
      </w:r>
      <w:r w:rsidRPr="005C5A09">
        <w:rPr>
          <w:rFonts w:ascii="Times New Roman" w:hAnsi="Times New Roman" w:cs="Times New Roman"/>
          <w:sz w:val="24"/>
          <w:szCs w:val="24"/>
        </w:rPr>
        <w:t xml:space="preserve">. </w:t>
      </w:r>
      <w:r w:rsidRPr="005C5A09">
        <w:rPr>
          <w:rFonts w:ascii="Times New Roman" w:hAnsi="Times New Roman" w:cs="Times New Roman"/>
          <w:b/>
          <w:sz w:val="24"/>
          <w:szCs w:val="24"/>
        </w:rPr>
        <w:t>Stephen Hubbell</w:t>
      </w:r>
      <w:r w:rsidRPr="005C5A09">
        <w:rPr>
          <w:rFonts w:ascii="Times New Roman" w:hAnsi="Times New Roman" w:cs="Times New Roman"/>
          <w:sz w:val="24"/>
          <w:szCs w:val="24"/>
        </w:rPr>
        <w:t>, Distinguished Professor of Ecology and Evolutionary Biology, University of California, Los Angeles</w:t>
      </w:r>
    </w:p>
    <w:p w:rsidR="00361411" w:rsidRDefault="00361411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9C5" w:rsidRPr="005C5A09" w:rsidRDefault="00D129C5" w:rsidP="005C5A0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09">
        <w:rPr>
          <w:rFonts w:ascii="Times New Roman" w:hAnsi="Times New Roman" w:cs="Times New Roman"/>
          <w:b/>
          <w:sz w:val="24"/>
          <w:szCs w:val="24"/>
        </w:rPr>
        <w:t>Oct 28</w:t>
      </w:r>
      <w:r w:rsidRPr="005C5A09">
        <w:rPr>
          <w:rFonts w:ascii="Times New Roman" w:hAnsi="Times New Roman" w:cs="Times New Roman"/>
          <w:sz w:val="24"/>
          <w:szCs w:val="24"/>
        </w:rPr>
        <w:t xml:space="preserve">: </w:t>
      </w:r>
      <w:r w:rsidRPr="005C5A09">
        <w:rPr>
          <w:rFonts w:ascii="Times New Roman" w:hAnsi="Times New Roman" w:cs="Times New Roman"/>
          <w:i/>
          <w:sz w:val="24"/>
          <w:szCs w:val="24"/>
        </w:rPr>
        <w:t>Ecosystem Subsidies</w:t>
      </w:r>
      <w:r w:rsidRPr="005C5A09">
        <w:rPr>
          <w:rFonts w:ascii="Times New Roman" w:hAnsi="Times New Roman" w:cs="Times New Roman"/>
          <w:sz w:val="24"/>
          <w:szCs w:val="24"/>
        </w:rPr>
        <w:t xml:space="preserve">. </w:t>
      </w:r>
      <w:r w:rsidRPr="005C5A09">
        <w:rPr>
          <w:rFonts w:ascii="Times New Roman" w:hAnsi="Times New Roman" w:cs="Times New Roman"/>
          <w:b/>
          <w:sz w:val="24"/>
          <w:szCs w:val="24"/>
        </w:rPr>
        <w:t>Mary Powe</w:t>
      </w:r>
      <w:r w:rsidRPr="005C5A09">
        <w:rPr>
          <w:rFonts w:ascii="Times New Roman" w:hAnsi="Times New Roman" w:cs="Times New Roman"/>
          <w:sz w:val="24"/>
          <w:szCs w:val="24"/>
        </w:rPr>
        <w:t xml:space="preserve">r, </w:t>
      </w:r>
      <w:r w:rsidR="005C5A09" w:rsidRPr="005C5A09">
        <w:rPr>
          <w:rFonts w:ascii="Times New Roman" w:hAnsi="Times New Roman" w:cs="Times New Roman"/>
          <w:sz w:val="24"/>
          <w:szCs w:val="24"/>
        </w:rPr>
        <w:t xml:space="preserve">Professor, Department of Integrative Biology, </w:t>
      </w:r>
      <w:r w:rsidRPr="005C5A09">
        <w:rPr>
          <w:rFonts w:ascii="Times New Roman" w:hAnsi="Times New Roman" w:cs="Times New Roman"/>
          <w:sz w:val="24"/>
          <w:szCs w:val="24"/>
        </w:rPr>
        <w:t>University of California</w:t>
      </w:r>
    </w:p>
    <w:p w:rsidR="00361411" w:rsidRDefault="00361411" w:rsidP="005C5A09">
      <w:pPr>
        <w:tabs>
          <w:tab w:val="left" w:pos="180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EEE" w:rsidRPr="005C5A09" w:rsidRDefault="00814A73" w:rsidP="005C5A09">
      <w:pPr>
        <w:tabs>
          <w:tab w:val="left" w:pos="180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09">
        <w:rPr>
          <w:rFonts w:ascii="Times New Roman" w:hAnsi="Times New Roman" w:cs="Times New Roman"/>
          <w:b/>
          <w:sz w:val="24"/>
          <w:szCs w:val="24"/>
        </w:rPr>
        <w:t>Nov 4</w:t>
      </w:r>
      <w:r w:rsidR="00D129C5" w:rsidRPr="005C5A09">
        <w:rPr>
          <w:rFonts w:ascii="Times New Roman" w:hAnsi="Times New Roman" w:cs="Times New Roman"/>
          <w:sz w:val="24"/>
          <w:szCs w:val="24"/>
        </w:rPr>
        <w:t>:</w:t>
      </w:r>
      <w:r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="0018459E" w:rsidRPr="005C5A09">
        <w:rPr>
          <w:rFonts w:ascii="Times New Roman" w:hAnsi="Times New Roman" w:cs="Times New Roman"/>
          <w:i/>
          <w:sz w:val="24"/>
          <w:szCs w:val="24"/>
        </w:rPr>
        <w:t>Mass Balance in Watershed Science.</w:t>
      </w:r>
      <w:r w:rsidR="0018459E"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="0018459E" w:rsidRPr="005C5A09">
        <w:rPr>
          <w:rFonts w:ascii="Times New Roman" w:hAnsi="Times New Roman" w:cs="Times New Roman"/>
          <w:b/>
          <w:sz w:val="24"/>
          <w:szCs w:val="24"/>
        </w:rPr>
        <w:t>Gene Likens</w:t>
      </w:r>
      <w:r w:rsidR="0018459E" w:rsidRPr="005C5A09">
        <w:rPr>
          <w:rFonts w:ascii="Times New Roman" w:hAnsi="Times New Roman" w:cs="Times New Roman"/>
          <w:sz w:val="24"/>
          <w:szCs w:val="24"/>
        </w:rPr>
        <w:t>, Found</w:t>
      </w:r>
      <w:r w:rsidR="00AF2BA5" w:rsidRPr="005C5A09">
        <w:rPr>
          <w:rFonts w:ascii="Times New Roman" w:hAnsi="Times New Roman" w:cs="Times New Roman"/>
          <w:sz w:val="24"/>
          <w:szCs w:val="24"/>
        </w:rPr>
        <w:t xml:space="preserve">ing Director, Cary Institute of </w:t>
      </w:r>
      <w:r w:rsidR="0018459E" w:rsidRPr="005C5A09">
        <w:rPr>
          <w:rFonts w:ascii="Times New Roman" w:hAnsi="Times New Roman" w:cs="Times New Roman"/>
          <w:sz w:val="24"/>
          <w:szCs w:val="24"/>
        </w:rPr>
        <w:t xml:space="preserve">Ecosystem Studies </w:t>
      </w:r>
    </w:p>
    <w:p w:rsidR="00361411" w:rsidRDefault="00361411" w:rsidP="005C5A09">
      <w:pPr>
        <w:tabs>
          <w:tab w:val="left" w:pos="180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EEE" w:rsidRPr="005C5A09" w:rsidRDefault="00D129C5" w:rsidP="005C5A09">
      <w:pPr>
        <w:tabs>
          <w:tab w:val="left" w:pos="180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09">
        <w:rPr>
          <w:rFonts w:ascii="Times New Roman" w:hAnsi="Times New Roman" w:cs="Times New Roman"/>
          <w:b/>
          <w:sz w:val="24"/>
          <w:szCs w:val="24"/>
        </w:rPr>
        <w:t xml:space="preserve">Nov </w:t>
      </w:r>
      <w:r w:rsidR="00814A73" w:rsidRPr="005C5A09">
        <w:rPr>
          <w:rFonts w:ascii="Times New Roman" w:hAnsi="Times New Roman" w:cs="Times New Roman"/>
          <w:b/>
          <w:sz w:val="24"/>
          <w:szCs w:val="24"/>
        </w:rPr>
        <w:t>11</w:t>
      </w:r>
      <w:r w:rsidRPr="005C5A09">
        <w:rPr>
          <w:rFonts w:ascii="Times New Roman" w:hAnsi="Times New Roman" w:cs="Times New Roman"/>
          <w:sz w:val="24"/>
          <w:szCs w:val="24"/>
        </w:rPr>
        <w:t>:</w:t>
      </w:r>
      <w:r w:rsidR="00814A73"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="0018459E" w:rsidRPr="005C5A09">
        <w:rPr>
          <w:rFonts w:ascii="Times New Roman" w:hAnsi="Times New Roman" w:cs="Times New Roman"/>
          <w:i/>
          <w:sz w:val="24"/>
          <w:szCs w:val="24"/>
        </w:rPr>
        <w:t>Top-down versus bottom-up controls: the long and the short</w:t>
      </w:r>
      <w:r w:rsidR="00297CA4" w:rsidRPr="005C5A09">
        <w:rPr>
          <w:rFonts w:ascii="Times New Roman" w:hAnsi="Times New Roman" w:cs="Times New Roman"/>
          <w:i/>
          <w:sz w:val="24"/>
          <w:szCs w:val="24"/>
        </w:rPr>
        <w:t>.</w:t>
      </w:r>
      <w:r w:rsidR="00297CA4"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="00297CA4" w:rsidRPr="005C5A09">
        <w:rPr>
          <w:rFonts w:ascii="Times New Roman" w:hAnsi="Times New Roman" w:cs="Times New Roman"/>
          <w:b/>
          <w:sz w:val="24"/>
          <w:szCs w:val="24"/>
        </w:rPr>
        <w:t>Mike Pace</w:t>
      </w:r>
      <w:r w:rsidR="00297CA4" w:rsidRPr="005C5A09">
        <w:rPr>
          <w:rFonts w:ascii="Times New Roman" w:hAnsi="Times New Roman" w:cs="Times New Roman"/>
          <w:sz w:val="24"/>
          <w:szCs w:val="24"/>
        </w:rPr>
        <w:t xml:space="preserve">, </w:t>
      </w:r>
      <w:r w:rsidR="00361411">
        <w:rPr>
          <w:rFonts w:ascii="Times New Roman" w:hAnsi="Times New Roman" w:cs="Times New Roman"/>
          <w:sz w:val="24"/>
          <w:szCs w:val="24"/>
        </w:rPr>
        <w:t xml:space="preserve">Professor, Department of Environmental Sciences, </w:t>
      </w:r>
      <w:r w:rsidR="00297CA4" w:rsidRPr="005C5A09">
        <w:rPr>
          <w:rFonts w:ascii="Times New Roman" w:hAnsi="Times New Roman" w:cs="Times New Roman"/>
          <w:sz w:val="24"/>
          <w:szCs w:val="24"/>
        </w:rPr>
        <w:t>University of Virginia</w:t>
      </w:r>
    </w:p>
    <w:p w:rsidR="00361411" w:rsidRDefault="00361411" w:rsidP="005C5A09">
      <w:pPr>
        <w:tabs>
          <w:tab w:val="left" w:pos="180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4C3" w:rsidRDefault="002A64C3" w:rsidP="002A64C3">
      <w:pPr>
        <w:tabs>
          <w:tab w:val="left" w:pos="180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 18</w:t>
      </w:r>
      <w:r w:rsidRPr="005C5A09">
        <w:rPr>
          <w:rFonts w:ascii="Times New Roman" w:hAnsi="Times New Roman" w:cs="Times New Roman"/>
          <w:b/>
          <w:sz w:val="24"/>
          <w:szCs w:val="24"/>
        </w:rPr>
        <w:t>:</w:t>
      </w:r>
      <w:r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Pr="005C5A09">
        <w:rPr>
          <w:rFonts w:ascii="Times New Roman" w:hAnsi="Times New Roman" w:cs="Times New Roman"/>
          <w:i/>
          <w:sz w:val="24"/>
          <w:szCs w:val="24"/>
        </w:rPr>
        <w:t>Urban Past, Present, &amp; Future</w:t>
      </w:r>
      <w:r w:rsidRPr="005C5A09">
        <w:rPr>
          <w:rFonts w:ascii="Times New Roman" w:hAnsi="Times New Roman" w:cs="Times New Roman"/>
          <w:sz w:val="24"/>
          <w:szCs w:val="24"/>
        </w:rPr>
        <w:t xml:space="preserve">. </w:t>
      </w:r>
      <w:r w:rsidRPr="005C5A09">
        <w:rPr>
          <w:rFonts w:ascii="Times New Roman" w:hAnsi="Times New Roman" w:cs="Times New Roman"/>
          <w:b/>
          <w:sz w:val="24"/>
          <w:szCs w:val="24"/>
        </w:rPr>
        <w:t>Nancy Grimm</w:t>
      </w:r>
      <w:r w:rsidRPr="005C5A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Professor of Ecology and Senior Sustainability Scientist, School of Life Sciences and Global Institute of Sustainability,</w:t>
      </w:r>
      <w:r w:rsidRPr="005C5A09">
        <w:rPr>
          <w:rFonts w:ascii="Times New Roman" w:hAnsi="Times New Roman" w:cs="Times New Roman"/>
          <w:sz w:val="24"/>
          <w:szCs w:val="24"/>
        </w:rPr>
        <w:t xml:space="preserve"> Arizona State University</w:t>
      </w:r>
    </w:p>
    <w:p w:rsidR="002A64C3" w:rsidRDefault="002A64C3" w:rsidP="00373BA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EEE" w:rsidRPr="00373BAD" w:rsidRDefault="002A64C3" w:rsidP="00373BA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 2</w:t>
      </w:r>
      <w:r w:rsidR="00D129C5" w:rsidRPr="005C5A09">
        <w:rPr>
          <w:rFonts w:ascii="Times New Roman" w:hAnsi="Times New Roman" w:cs="Times New Roman"/>
          <w:sz w:val="24"/>
          <w:szCs w:val="24"/>
        </w:rPr>
        <w:t xml:space="preserve">: </w:t>
      </w:r>
      <w:r w:rsidR="00373BAD" w:rsidRPr="005C5A09">
        <w:rPr>
          <w:rFonts w:ascii="Times New Roman" w:hAnsi="Times New Roman" w:cs="Times New Roman"/>
          <w:i/>
          <w:sz w:val="24"/>
          <w:szCs w:val="24"/>
        </w:rPr>
        <w:t>Ecosystem Connectivity</w:t>
      </w:r>
      <w:r w:rsidR="00373BAD" w:rsidRPr="005C5A09">
        <w:rPr>
          <w:rFonts w:ascii="Times New Roman" w:hAnsi="Times New Roman" w:cs="Times New Roman"/>
          <w:sz w:val="24"/>
          <w:szCs w:val="24"/>
        </w:rPr>
        <w:t xml:space="preserve">. </w:t>
      </w:r>
      <w:r w:rsidR="00373BAD" w:rsidRPr="005C5A09">
        <w:rPr>
          <w:rFonts w:ascii="Times New Roman" w:hAnsi="Times New Roman" w:cs="Times New Roman"/>
          <w:b/>
          <w:sz w:val="24"/>
          <w:szCs w:val="24"/>
        </w:rPr>
        <w:t>Catherine Pringle</w:t>
      </w:r>
      <w:r w:rsidR="00373BAD" w:rsidRPr="005C5A09">
        <w:rPr>
          <w:rFonts w:ascii="Times New Roman" w:hAnsi="Times New Roman" w:cs="Times New Roman"/>
          <w:sz w:val="24"/>
          <w:szCs w:val="24"/>
        </w:rPr>
        <w:t xml:space="preserve">, Distinguished Professor, </w:t>
      </w:r>
      <w:proofErr w:type="spellStart"/>
      <w:r w:rsidR="00373BAD" w:rsidRPr="005C5A09">
        <w:rPr>
          <w:rFonts w:ascii="Times New Roman" w:hAnsi="Times New Roman" w:cs="Times New Roman"/>
          <w:sz w:val="24"/>
          <w:szCs w:val="24"/>
        </w:rPr>
        <w:t>Odum</w:t>
      </w:r>
      <w:proofErr w:type="spellEnd"/>
      <w:r w:rsidR="00373BAD" w:rsidRPr="005C5A09">
        <w:rPr>
          <w:rFonts w:ascii="Times New Roman" w:hAnsi="Times New Roman" w:cs="Times New Roman"/>
          <w:sz w:val="24"/>
          <w:szCs w:val="24"/>
        </w:rPr>
        <w:t xml:space="preserve"> School of Ecology, University of Georgia</w:t>
      </w:r>
    </w:p>
    <w:p w:rsidR="00361411" w:rsidRDefault="00361411" w:rsidP="00361411">
      <w:pPr>
        <w:tabs>
          <w:tab w:val="left" w:pos="180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9B" w:rsidRPr="005C5A09" w:rsidRDefault="00ED479B" w:rsidP="00361411">
      <w:pPr>
        <w:tabs>
          <w:tab w:val="left" w:pos="180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09">
        <w:rPr>
          <w:rFonts w:ascii="Times New Roman" w:hAnsi="Times New Roman" w:cs="Times New Roman"/>
          <w:b/>
          <w:sz w:val="24"/>
          <w:szCs w:val="24"/>
        </w:rPr>
        <w:t>How to participate</w:t>
      </w:r>
      <w:r w:rsidR="00361411">
        <w:rPr>
          <w:rFonts w:ascii="Times New Roman" w:hAnsi="Times New Roman" w:cs="Times New Roman"/>
          <w:sz w:val="24"/>
          <w:szCs w:val="24"/>
        </w:rPr>
        <w:t xml:space="preserve">.  </w:t>
      </w:r>
      <w:r w:rsidRPr="005C5A09">
        <w:rPr>
          <w:rFonts w:ascii="Times New Roman" w:hAnsi="Times New Roman" w:cs="Times New Roman"/>
          <w:sz w:val="24"/>
          <w:szCs w:val="24"/>
        </w:rPr>
        <w:t xml:space="preserve">If you wish to take this course for credit, you need to enroll in one of the courses listed on the first page or arrange a “special topics” course with a willing instructor at your home institution. If you simply wish to sit in on the lectures, you are welcome to do so without formally enrolling.  </w:t>
      </w:r>
      <w:bookmarkStart w:id="0" w:name="_GoBack"/>
      <w:r w:rsidRPr="005C5A09">
        <w:rPr>
          <w:rFonts w:ascii="Times New Roman" w:hAnsi="Times New Roman" w:cs="Times New Roman"/>
          <w:sz w:val="24"/>
          <w:szCs w:val="24"/>
        </w:rPr>
        <w:t>In either case, please email the course organ</w:t>
      </w:r>
      <w:r w:rsidR="006E3F69" w:rsidRPr="005C5A09">
        <w:rPr>
          <w:rFonts w:ascii="Times New Roman" w:hAnsi="Times New Roman" w:cs="Times New Roman"/>
          <w:sz w:val="24"/>
          <w:szCs w:val="24"/>
        </w:rPr>
        <w:t xml:space="preserve">izers, Evelyn Gaiser </w:t>
      </w:r>
      <w:r w:rsidR="00BD2068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D2068" w:rsidRPr="0078232D">
          <w:rPr>
            <w:rStyle w:val="Hyperlink"/>
            <w:rFonts w:ascii="Times New Roman" w:hAnsi="Times New Roman" w:cs="Times New Roman"/>
            <w:sz w:val="24"/>
            <w:szCs w:val="24"/>
          </w:rPr>
          <w:t>gaisere@fiu.edu</w:t>
        </w:r>
      </w:hyperlink>
      <w:r w:rsidR="00BD2068">
        <w:rPr>
          <w:rFonts w:ascii="Times New Roman" w:hAnsi="Times New Roman" w:cs="Times New Roman"/>
          <w:sz w:val="24"/>
          <w:szCs w:val="24"/>
        </w:rPr>
        <w:t xml:space="preserve">) </w:t>
      </w:r>
      <w:r w:rsidR="006E3F69" w:rsidRPr="005C5A09">
        <w:rPr>
          <w:rFonts w:ascii="Times New Roman" w:hAnsi="Times New Roman" w:cs="Times New Roman"/>
          <w:sz w:val="24"/>
          <w:szCs w:val="24"/>
        </w:rPr>
        <w:t>and John Kominoski</w:t>
      </w:r>
      <w:r w:rsidR="00BD2068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BD2068" w:rsidRPr="0078232D">
          <w:rPr>
            <w:rStyle w:val="Hyperlink"/>
            <w:rFonts w:ascii="Times New Roman" w:hAnsi="Times New Roman" w:cs="Times New Roman"/>
            <w:sz w:val="24"/>
            <w:szCs w:val="24"/>
          </w:rPr>
          <w:t>jkominos@fiu.edu</w:t>
        </w:r>
      </w:hyperlink>
      <w:r w:rsidR="00BD2068">
        <w:rPr>
          <w:rFonts w:ascii="Times New Roman" w:hAnsi="Times New Roman" w:cs="Times New Roman"/>
          <w:sz w:val="24"/>
          <w:szCs w:val="24"/>
        </w:rPr>
        <w:t>),</w:t>
      </w:r>
      <w:r w:rsidR="006E3F69"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Pr="005C5A09">
        <w:rPr>
          <w:rFonts w:ascii="Times New Roman" w:hAnsi="Times New Roman" w:cs="Times New Roman"/>
          <w:sz w:val="24"/>
          <w:szCs w:val="24"/>
        </w:rPr>
        <w:t xml:space="preserve">so that </w:t>
      </w:r>
      <w:r w:rsidR="006E3F69" w:rsidRPr="005C5A09">
        <w:rPr>
          <w:rFonts w:ascii="Times New Roman" w:hAnsi="Times New Roman" w:cs="Times New Roman"/>
          <w:sz w:val="24"/>
          <w:szCs w:val="24"/>
        </w:rPr>
        <w:t>t</w:t>
      </w:r>
      <w:r w:rsidRPr="005C5A09">
        <w:rPr>
          <w:rFonts w:ascii="Times New Roman" w:hAnsi="Times New Roman" w:cs="Times New Roman"/>
          <w:sz w:val="24"/>
          <w:szCs w:val="24"/>
        </w:rPr>
        <w:t>he</w:t>
      </w:r>
      <w:r w:rsidR="006E3F69" w:rsidRPr="005C5A09">
        <w:rPr>
          <w:rFonts w:ascii="Times New Roman" w:hAnsi="Times New Roman" w:cs="Times New Roman"/>
          <w:sz w:val="24"/>
          <w:szCs w:val="24"/>
        </w:rPr>
        <w:t>y</w:t>
      </w:r>
      <w:r w:rsidRPr="005C5A09">
        <w:rPr>
          <w:rFonts w:ascii="Times New Roman" w:hAnsi="Times New Roman" w:cs="Times New Roman"/>
          <w:sz w:val="24"/>
          <w:szCs w:val="24"/>
        </w:rPr>
        <w:t xml:space="preserve"> can add you to the email list for course-related announcements. All you’ll need is a computer with a high-speed connection to the internet.</w:t>
      </w:r>
    </w:p>
    <w:bookmarkEnd w:id="0"/>
    <w:p w:rsidR="005C5A09" w:rsidRPr="005C5A09" w:rsidRDefault="005C5A09" w:rsidP="005C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9D" w:rsidRPr="005C5A09" w:rsidRDefault="00CD6A9D" w:rsidP="005C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A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 use the following link to log in: </w:t>
      </w:r>
      <w:r w:rsidR="005C5A09" w:rsidRPr="005C5A09">
        <w:rPr>
          <w:rFonts w:ascii="Times New Roman" w:hAnsi="Times New Roman" w:cs="Times New Roman"/>
          <w:color w:val="FF0000"/>
          <w:sz w:val="24"/>
          <w:szCs w:val="24"/>
        </w:rPr>
        <w:t>URL</w:t>
      </w:r>
      <w:r w:rsidR="005C5A09" w:rsidRPr="005C5A09">
        <w:rPr>
          <w:rFonts w:ascii="Times New Roman" w:hAnsi="Times New Roman" w:cs="Times New Roman"/>
          <w:sz w:val="24"/>
          <w:szCs w:val="24"/>
        </w:rPr>
        <w:t xml:space="preserve">.  </w:t>
      </w:r>
      <w:r w:rsidRPr="005C5A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You need a good internet connection. Ethernet is better than wireless. The first time you log in, you may need to download a flash plugin. This takes only a couple seconds. Sign in as “guest”, but enter a name so that we can identify you as an individual. Steve Pennings will then allow you to enter the meeting. This may take a couple minutes if a lot of people are entering at the same time. The software has a chat function where you can type comments and icons that you can click to “raise your hand” to ask a question. We will enable video for some participants</w:t>
      </w:r>
      <w:r w:rsidR="008E7D0D" w:rsidRPr="005C5A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only as needed to save bandwidth</w:t>
      </w:r>
      <w:r w:rsidRPr="005C5A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 We will enable your microphone when you are recognized to ask a question.</w:t>
      </w:r>
    </w:p>
    <w:p w:rsidR="00ED479B" w:rsidRPr="005C5A09" w:rsidRDefault="00ED479B" w:rsidP="00ED479B">
      <w:pPr>
        <w:spacing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sectPr w:rsidR="00ED479B" w:rsidRPr="005C5A09" w:rsidSect="00C84F5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56" w:rsidRDefault="003D0556" w:rsidP="00545F39">
      <w:pPr>
        <w:spacing w:after="0" w:line="240" w:lineRule="auto"/>
      </w:pPr>
      <w:r>
        <w:separator/>
      </w:r>
    </w:p>
  </w:endnote>
  <w:endnote w:type="continuationSeparator" w:id="0">
    <w:p w:rsidR="003D0556" w:rsidRDefault="003D0556" w:rsidP="0054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316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CA4" w:rsidRDefault="00381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CA4" w:rsidRDefault="00297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56" w:rsidRDefault="003D0556" w:rsidP="00545F39">
      <w:pPr>
        <w:spacing w:after="0" w:line="240" w:lineRule="auto"/>
      </w:pPr>
      <w:r>
        <w:separator/>
      </w:r>
    </w:p>
  </w:footnote>
  <w:footnote w:type="continuationSeparator" w:id="0">
    <w:p w:rsidR="003D0556" w:rsidRDefault="003D0556" w:rsidP="0054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07E88"/>
    <w:multiLevelType w:val="hybridMultilevel"/>
    <w:tmpl w:val="9F3EBC46"/>
    <w:lvl w:ilvl="0" w:tplc="D5A0E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2"/>
    <w:rsid w:val="000052E0"/>
    <w:rsid w:val="00007B55"/>
    <w:rsid w:val="00026941"/>
    <w:rsid w:val="00032F76"/>
    <w:rsid w:val="000479DF"/>
    <w:rsid w:val="00060211"/>
    <w:rsid w:val="0006423F"/>
    <w:rsid w:val="00065939"/>
    <w:rsid w:val="00074B0F"/>
    <w:rsid w:val="000906FC"/>
    <w:rsid w:val="00095F95"/>
    <w:rsid w:val="000C1299"/>
    <w:rsid w:val="000C2361"/>
    <w:rsid w:val="000C594E"/>
    <w:rsid w:val="000D23F7"/>
    <w:rsid w:val="000D61B3"/>
    <w:rsid w:val="001006AF"/>
    <w:rsid w:val="0011161C"/>
    <w:rsid w:val="00112797"/>
    <w:rsid w:val="00142B88"/>
    <w:rsid w:val="00145E2C"/>
    <w:rsid w:val="001613A5"/>
    <w:rsid w:val="001650DA"/>
    <w:rsid w:val="0017332E"/>
    <w:rsid w:val="00173C52"/>
    <w:rsid w:val="0018459E"/>
    <w:rsid w:val="001A1EFD"/>
    <w:rsid w:val="001B5DEE"/>
    <w:rsid w:val="001D733F"/>
    <w:rsid w:val="001E580C"/>
    <w:rsid w:val="002221CF"/>
    <w:rsid w:val="002271BF"/>
    <w:rsid w:val="0025188B"/>
    <w:rsid w:val="00271C31"/>
    <w:rsid w:val="00275AA3"/>
    <w:rsid w:val="0028523F"/>
    <w:rsid w:val="00285CE3"/>
    <w:rsid w:val="00292996"/>
    <w:rsid w:val="002941C1"/>
    <w:rsid w:val="00297CA4"/>
    <w:rsid w:val="002A64C3"/>
    <w:rsid w:val="002D04D3"/>
    <w:rsid w:val="002D7023"/>
    <w:rsid w:val="002D7C86"/>
    <w:rsid w:val="002F0939"/>
    <w:rsid w:val="002F12C5"/>
    <w:rsid w:val="002F7C96"/>
    <w:rsid w:val="00311138"/>
    <w:rsid w:val="00332610"/>
    <w:rsid w:val="00335EF0"/>
    <w:rsid w:val="00361411"/>
    <w:rsid w:val="00370DC4"/>
    <w:rsid w:val="00373BAD"/>
    <w:rsid w:val="00377064"/>
    <w:rsid w:val="00380D70"/>
    <w:rsid w:val="00381D68"/>
    <w:rsid w:val="003851A2"/>
    <w:rsid w:val="0038530E"/>
    <w:rsid w:val="003B707B"/>
    <w:rsid w:val="003C0749"/>
    <w:rsid w:val="003D0556"/>
    <w:rsid w:val="003D50D9"/>
    <w:rsid w:val="00400AF7"/>
    <w:rsid w:val="00402468"/>
    <w:rsid w:val="0045009E"/>
    <w:rsid w:val="00457C8E"/>
    <w:rsid w:val="00467517"/>
    <w:rsid w:val="00470EFA"/>
    <w:rsid w:val="004754AE"/>
    <w:rsid w:val="004A445D"/>
    <w:rsid w:val="004B47EC"/>
    <w:rsid w:val="004E6C94"/>
    <w:rsid w:val="004E7919"/>
    <w:rsid w:val="0052227D"/>
    <w:rsid w:val="00525311"/>
    <w:rsid w:val="005375B9"/>
    <w:rsid w:val="005420CA"/>
    <w:rsid w:val="00545F39"/>
    <w:rsid w:val="00567C8C"/>
    <w:rsid w:val="0057269C"/>
    <w:rsid w:val="005A4241"/>
    <w:rsid w:val="005B0CF8"/>
    <w:rsid w:val="005C5A09"/>
    <w:rsid w:val="005C6671"/>
    <w:rsid w:val="005D39BC"/>
    <w:rsid w:val="005F0E88"/>
    <w:rsid w:val="00600714"/>
    <w:rsid w:val="006101E4"/>
    <w:rsid w:val="00617848"/>
    <w:rsid w:val="00620B51"/>
    <w:rsid w:val="00623C8E"/>
    <w:rsid w:val="006268B0"/>
    <w:rsid w:val="00636F3C"/>
    <w:rsid w:val="00655D98"/>
    <w:rsid w:val="00657C83"/>
    <w:rsid w:val="006852C7"/>
    <w:rsid w:val="006906DB"/>
    <w:rsid w:val="0069798F"/>
    <w:rsid w:val="006A3C75"/>
    <w:rsid w:val="006A598D"/>
    <w:rsid w:val="006D2B2A"/>
    <w:rsid w:val="006D5ED1"/>
    <w:rsid w:val="006D6744"/>
    <w:rsid w:val="006E3F69"/>
    <w:rsid w:val="006F4154"/>
    <w:rsid w:val="006F7AEA"/>
    <w:rsid w:val="00713351"/>
    <w:rsid w:val="00715923"/>
    <w:rsid w:val="00717CEB"/>
    <w:rsid w:val="0073533D"/>
    <w:rsid w:val="007524E3"/>
    <w:rsid w:val="00765063"/>
    <w:rsid w:val="007669B6"/>
    <w:rsid w:val="0077056E"/>
    <w:rsid w:val="00782534"/>
    <w:rsid w:val="0078345B"/>
    <w:rsid w:val="00791FA8"/>
    <w:rsid w:val="007A0117"/>
    <w:rsid w:val="007A0709"/>
    <w:rsid w:val="007A618A"/>
    <w:rsid w:val="007C5E21"/>
    <w:rsid w:val="007F4B17"/>
    <w:rsid w:val="00806BA2"/>
    <w:rsid w:val="00814A73"/>
    <w:rsid w:val="00832B30"/>
    <w:rsid w:val="008461D7"/>
    <w:rsid w:val="00867098"/>
    <w:rsid w:val="00874298"/>
    <w:rsid w:val="008805F3"/>
    <w:rsid w:val="00893F5F"/>
    <w:rsid w:val="008B12E0"/>
    <w:rsid w:val="008D0F21"/>
    <w:rsid w:val="008E7D0D"/>
    <w:rsid w:val="00915770"/>
    <w:rsid w:val="00926A41"/>
    <w:rsid w:val="00931DFF"/>
    <w:rsid w:val="00961EF2"/>
    <w:rsid w:val="00962889"/>
    <w:rsid w:val="009671F8"/>
    <w:rsid w:val="009842AC"/>
    <w:rsid w:val="009859FA"/>
    <w:rsid w:val="009A01D9"/>
    <w:rsid w:val="009A6D50"/>
    <w:rsid w:val="009B6F88"/>
    <w:rsid w:val="009C0F85"/>
    <w:rsid w:val="009C4A27"/>
    <w:rsid w:val="009C70DA"/>
    <w:rsid w:val="009D4002"/>
    <w:rsid w:val="009D7F9C"/>
    <w:rsid w:val="009E48A3"/>
    <w:rsid w:val="009F252E"/>
    <w:rsid w:val="00A04998"/>
    <w:rsid w:val="00A12385"/>
    <w:rsid w:val="00A22D2E"/>
    <w:rsid w:val="00A31797"/>
    <w:rsid w:val="00A6145E"/>
    <w:rsid w:val="00A631A9"/>
    <w:rsid w:val="00A91216"/>
    <w:rsid w:val="00A93956"/>
    <w:rsid w:val="00AA51A4"/>
    <w:rsid w:val="00AB3A7F"/>
    <w:rsid w:val="00AC2797"/>
    <w:rsid w:val="00AD6EEE"/>
    <w:rsid w:val="00AF2BA5"/>
    <w:rsid w:val="00B019F9"/>
    <w:rsid w:val="00B155B1"/>
    <w:rsid w:val="00B24C70"/>
    <w:rsid w:val="00B26266"/>
    <w:rsid w:val="00B265BC"/>
    <w:rsid w:val="00B6275B"/>
    <w:rsid w:val="00B67F41"/>
    <w:rsid w:val="00B77D1A"/>
    <w:rsid w:val="00B853BA"/>
    <w:rsid w:val="00BA5C29"/>
    <w:rsid w:val="00BB5926"/>
    <w:rsid w:val="00BC6ECE"/>
    <w:rsid w:val="00BD2068"/>
    <w:rsid w:val="00BD2BF5"/>
    <w:rsid w:val="00BD34A2"/>
    <w:rsid w:val="00BE4552"/>
    <w:rsid w:val="00BF3A5C"/>
    <w:rsid w:val="00C1597C"/>
    <w:rsid w:val="00C3572F"/>
    <w:rsid w:val="00C53E3E"/>
    <w:rsid w:val="00C6116C"/>
    <w:rsid w:val="00C84F5D"/>
    <w:rsid w:val="00C95931"/>
    <w:rsid w:val="00CA14BD"/>
    <w:rsid w:val="00CB5739"/>
    <w:rsid w:val="00CD0925"/>
    <w:rsid w:val="00CD0BA9"/>
    <w:rsid w:val="00CD139D"/>
    <w:rsid w:val="00CD57D5"/>
    <w:rsid w:val="00CD5BF8"/>
    <w:rsid w:val="00CD6A9D"/>
    <w:rsid w:val="00D129C5"/>
    <w:rsid w:val="00D640A4"/>
    <w:rsid w:val="00D75A34"/>
    <w:rsid w:val="00D774F7"/>
    <w:rsid w:val="00D9612C"/>
    <w:rsid w:val="00D9705D"/>
    <w:rsid w:val="00D97398"/>
    <w:rsid w:val="00DA599A"/>
    <w:rsid w:val="00DB2CC4"/>
    <w:rsid w:val="00DC75C6"/>
    <w:rsid w:val="00DE2128"/>
    <w:rsid w:val="00DE7F3F"/>
    <w:rsid w:val="00E01A1D"/>
    <w:rsid w:val="00E309A5"/>
    <w:rsid w:val="00E30C82"/>
    <w:rsid w:val="00E43264"/>
    <w:rsid w:val="00E4430A"/>
    <w:rsid w:val="00E5030B"/>
    <w:rsid w:val="00E5482F"/>
    <w:rsid w:val="00E62E9B"/>
    <w:rsid w:val="00E76BBF"/>
    <w:rsid w:val="00EA5616"/>
    <w:rsid w:val="00EB6238"/>
    <w:rsid w:val="00EC45D4"/>
    <w:rsid w:val="00ED479B"/>
    <w:rsid w:val="00ED4C09"/>
    <w:rsid w:val="00ED4D30"/>
    <w:rsid w:val="00EF1BE7"/>
    <w:rsid w:val="00EF76BC"/>
    <w:rsid w:val="00F05055"/>
    <w:rsid w:val="00F07D73"/>
    <w:rsid w:val="00F33F21"/>
    <w:rsid w:val="00F362CF"/>
    <w:rsid w:val="00F4715D"/>
    <w:rsid w:val="00F55DEF"/>
    <w:rsid w:val="00F57A98"/>
    <w:rsid w:val="00F64454"/>
    <w:rsid w:val="00F67757"/>
    <w:rsid w:val="00F725F6"/>
    <w:rsid w:val="00F8392C"/>
    <w:rsid w:val="00F96CBB"/>
    <w:rsid w:val="00FB28F8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60B5F-C2AD-405F-94B4-6D96CDB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74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4F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9593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D6A9D"/>
  </w:style>
  <w:style w:type="paragraph" w:styleId="Header">
    <w:name w:val="header"/>
    <w:basedOn w:val="Normal"/>
    <w:link w:val="HeaderChar"/>
    <w:uiPriority w:val="99"/>
    <w:unhideWhenUsed/>
    <w:rsid w:val="0054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F39"/>
  </w:style>
  <w:style w:type="paragraph" w:styleId="Footer">
    <w:name w:val="footer"/>
    <w:basedOn w:val="Normal"/>
    <w:link w:val="FooterChar"/>
    <w:uiPriority w:val="99"/>
    <w:unhideWhenUsed/>
    <w:rsid w:val="0054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39"/>
  </w:style>
  <w:style w:type="paragraph" w:styleId="NormalWeb">
    <w:name w:val="Normal (Web)"/>
    <w:basedOn w:val="Normal"/>
    <w:uiPriority w:val="99"/>
    <w:semiHidden/>
    <w:unhideWhenUsed/>
    <w:rsid w:val="00806B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41C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B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0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0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sere@fi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ominos@fi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isere@fi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ominos@fi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C6F1-D086-4E9A-B543-4AFDDE9B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Pennings</dc:creator>
  <cp:lastModifiedBy>Evelyn Gaiser</cp:lastModifiedBy>
  <cp:revision>4</cp:revision>
  <dcterms:created xsi:type="dcterms:W3CDTF">2016-05-25T16:21:00Z</dcterms:created>
  <dcterms:modified xsi:type="dcterms:W3CDTF">2016-05-31T17:52:00Z</dcterms:modified>
</cp:coreProperties>
</file>